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39" w:rsidRPr="00EB76BB" w:rsidRDefault="00EB76BB">
      <w:pPr>
        <w:rPr>
          <w:b/>
          <w:sz w:val="32"/>
          <w:szCs w:val="32"/>
        </w:rPr>
      </w:pPr>
      <w:bookmarkStart w:id="0" w:name="_GoBack"/>
      <w:bookmarkEnd w:id="0"/>
      <w:r w:rsidRPr="00EB76BB">
        <w:rPr>
          <w:b/>
          <w:sz w:val="32"/>
          <w:szCs w:val="32"/>
        </w:rPr>
        <w:t>Ablauf des Angebots –Abgabe- Verfahrens</w:t>
      </w:r>
      <w:r>
        <w:rPr>
          <w:b/>
          <w:sz w:val="32"/>
          <w:szCs w:val="32"/>
        </w:rPr>
        <w:t xml:space="preserve"> </w:t>
      </w:r>
      <w:r w:rsidR="009938FB">
        <w:rPr>
          <w:b/>
          <w:sz w:val="32"/>
          <w:szCs w:val="32"/>
        </w:rPr>
        <w:t>Februar 2022</w:t>
      </w:r>
    </w:p>
    <w:p w:rsidR="0092723B" w:rsidRPr="00DA1CAE" w:rsidRDefault="0092723B">
      <w:pPr>
        <w:rPr>
          <w:sz w:val="20"/>
          <w:szCs w:val="20"/>
        </w:rPr>
      </w:pPr>
      <w:r w:rsidRPr="00DA1CAE">
        <w:rPr>
          <w:sz w:val="20"/>
          <w:szCs w:val="20"/>
        </w:rPr>
        <w:t>Da es dieses Jahr Corona bedingt keine Menschenansammlungen geben dar</w:t>
      </w:r>
      <w:r w:rsidR="003311AA" w:rsidRPr="00DA1CAE">
        <w:rPr>
          <w:sz w:val="20"/>
          <w:szCs w:val="20"/>
        </w:rPr>
        <w:t xml:space="preserve">f, wir der Holzverkauf auf </w:t>
      </w:r>
      <w:r w:rsidR="009938FB" w:rsidRPr="00DA1CAE">
        <w:rPr>
          <w:sz w:val="20"/>
          <w:szCs w:val="20"/>
        </w:rPr>
        <w:t>bereits bekanntem neuen Weg</w:t>
      </w:r>
      <w:r w:rsidRPr="00DA1CAE">
        <w:rPr>
          <w:sz w:val="20"/>
          <w:szCs w:val="20"/>
        </w:rPr>
        <w:t xml:space="preserve"> stattfinden müssen. Damit alle Kunden die gleiche Chance auf ihr Wunschpolter haben, wird das Holz über eine Angebotsabgabe verkauft. Dazu bekommen S</w:t>
      </w:r>
      <w:r w:rsidR="002152A0" w:rsidRPr="00DA1CAE">
        <w:rPr>
          <w:sz w:val="20"/>
          <w:szCs w:val="20"/>
        </w:rPr>
        <w:t>ie per Mail alle Infos zugesand</w:t>
      </w:r>
      <w:r w:rsidRPr="00DA1CAE">
        <w:rPr>
          <w:sz w:val="20"/>
          <w:szCs w:val="20"/>
        </w:rPr>
        <w:t>t. Es sind dabei die gewohnten Polterkarten, auf der die Lagerplätze eingezeichnet sind.</w:t>
      </w:r>
      <w:r w:rsidR="003311AA" w:rsidRPr="00DA1CAE">
        <w:rPr>
          <w:sz w:val="20"/>
          <w:szCs w:val="20"/>
        </w:rPr>
        <w:t xml:space="preserve"> Auch die AGB Auslagen sind die selben wie bei der Versteigerung.</w:t>
      </w:r>
      <w:r w:rsidRPr="00DA1CAE">
        <w:rPr>
          <w:sz w:val="20"/>
          <w:szCs w:val="20"/>
        </w:rPr>
        <w:t xml:space="preserve"> Dazu die gewohnte Aushangliste der Hölzer. Diese wurde so verändert, dass Sie alle nötigen Daten in die gelben Felder eintragen  können. Um Nachfragen zu vermeiden, </w:t>
      </w:r>
      <w:r w:rsidRPr="00DA1CAE">
        <w:rPr>
          <w:b/>
          <w:sz w:val="20"/>
          <w:szCs w:val="20"/>
        </w:rPr>
        <w:t xml:space="preserve">bitte ich </w:t>
      </w:r>
      <w:r w:rsidR="0034434C" w:rsidRPr="00DA1CAE">
        <w:rPr>
          <w:b/>
          <w:sz w:val="20"/>
          <w:szCs w:val="20"/>
        </w:rPr>
        <w:t xml:space="preserve">darum, die </w:t>
      </w:r>
      <w:r w:rsidR="00534036" w:rsidRPr="00DA1CAE">
        <w:rPr>
          <w:b/>
          <w:sz w:val="20"/>
          <w:szCs w:val="20"/>
        </w:rPr>
        <w:t xml:space="preserve">gelben </w:t>
      </w:r>
      <w:r w:rsidR="0034434C" w:rsidRPr="00DA1CAE">
        <w:rPr>
          <w:b/>
          <w:sz w:val="20"/>
          <w:szCs w:val="20"/>
        </w:rPr>
        <w:t>Felder vollständig auszufüllen</w:t>
      </w:r>
      <w:r w:rsidR="0034434C" w:rsidRPr="00DA1CAE">
        <w:rPr>
          <w:sz w:val="20"/>
          <w:szCs w:val="20"/>
        </w:rPr>
        <w:t>. Sie müssen nicht auf jedes Los eingeben. Sie dürfen aber auf jedes Los eingeben.</w:t>
      </w:r>
      <w:r w:rsidR="00432F12" w:rsidRPr="00DA1CAE">
        <w:rPr>
          <w:sz w:val="20"/>
          <w:szCs w:val="20"/>
        </w:rPr>
        <w:t xml:space="preserve"> Wenn Sie im Antrags-Kopf ihre gewünschte Menge eingetragen haben, werden Sie auch nicht mehr, als </w:t>
      </w:r>
      <w:r w:rsidR="002152A0" w:rsidRPr="00DA1CAE">
        <w:rPr>
          <w:sz w:val="20"/>
          <w:szCs w:val="20"/>
        </w:rPr>
        <w:t xml:space="preserve">ungefähr </w:t>
      </w:r>
      <w:r w:rsidR="00432F12" w:rsidRPr="00DA1CAE">
        <w:rPr>
          <w:sz w:val="20"/>
          <w:szCs w:val="20"/>
        </w:rPr>
        <w:t xml:space="preserve">diese Menge </w:t>
      </w:r>
      <w:r w:rsidR="002152A0" w:rsidRPr="00DA1CAE">
        <w:rPr>
          <w:sz w:val="20"/>
          <w:szCs w:val="20"/>
        </w:rPr>
        <w:t xml:space="preserve">mit 1 oder 2 fm Spielraum </w:t>
      </w:r>
      <w:r w:rsidR="00432F12" w:rsidRPr="00DA1CAE">
        <w:rPr>
          <w:sz w:val="20"/>
          <w:szCs w:val="20"/>
        </w:rPr>
        <w:t>zugeteilt bekommen.</w:t>
      </w:r>
      <w:r w:rsidR="002152A0" w:rsidRPr="00DA1CAE">
        <w:rPr>
          <w:sz w:val="20"/>
          <w:szCs w:val="20"/>
        </w:rPr>
        <w:t xml:space="preserve"> </w:t>
      </w:r>
      <w:r w:rsidR="00432F12" w:rsidRPr="00DA1CAE">
        <w:rPr>
          <w:sz w:val="20"/>
          <w:szCs w:val="20"/>
        </w:rPr>
        <w:t xml:space="preserve"> Also keine Sorge, dass Sie dann alles abnehmen müssen wenn Sie auf alles geboten haben und der einzige Bieter sein sollten.</w:t>
      </w:r>
    </w:p>
    <w:p w:rsidR="00432F12" w:rsidRPr="00DA1CAE" w:rsidRDefault="00432F12">
      <w:pPr>
        <w:rPr>
          <w:sz w:val="20"/>
          <w:szCs w:val="20"/>
        </w:rPr>
      </w:pPr>
      <w:r w:rsidRPr="00DA1CAE">
        <w:rPr>
          <w:sz w:val="20"/>
          <w:szCs w:val="20"/>
        </w:rPr>
        <w:t xml:space="preserve">Schauen Sie sich draußen die Polter in Ruhe an und bieten Sie auf Ihre Wunschpolter. Die Zahl der Polter, auf die Sie bieten, steht Ihnen frei. Wenn Sie auf alle </w:t>
      </w:r>
      <w:r w:rsidR="002152A0" w:rsidRPr="00DA1CAE">
        <w:rPr>
          <w:sz w:val="20"/>
          <w:szCs w:val="20"/>
        </w:rPr>
        <w:t xml:space="preserve">Lose </w:t>
      </w:r>
      <w:r w:rsidRPr="00DA1CAE">
        <w:rPr>
          <w:sz w:val="20"/>
          <w:szCs w:val="20"/>
        </w:rPr>
        <w:t>bieten , werden Sie mit sehr hoher Wahrschei</w:t>
      </w:r>
      <w:r w:rsidR="003857F8" w:rsidRPr="00DA1CAE">
        <w:rPr>
          <w:sz w:val="20"/>
          <w:szCs w:val="20"/>
        </w:rPr>
        <w:t>n</w:t>
      </w:r>
      <w:r w:rsidR="002152A0" w:rsidRPr="00DA1CAE">
        <w:rPr>
          <w:sz w:val="20"/>
          <w:szCs w:val="20"/>
        </w:rPr>
        <w:t>lichkeit auch ein</w:t>
      </w:r>
      <w:r w:rsidRPr="00DA1CAE">
        <w:rPr>
          <w:sz w:val="20"/>
          <w:szCs w:val="20"/>
        </w:rPr>
        <w:t xml:space="preserve"> Los  bekommen</w:t>
      </w:r>
      <w:r w:rsidR="003857F8" w:rsidRPr="00DA1CAE">
        <w:rPr>
          <w:sz w:val="20"/>
          <w:szCs w:val="20"/>
        </w:rPr>
        <w:t>. Lose auf die Sie nicht bieten, werden ihnen auc</w:t>
      </w:r>
      <w:r w:rsidR="002152A0" w:rsidRPr="00DA1CAE">
        <w:rPr>
          <w:sz w:val="20"/>
          <w:szCs w:val="20"/>
        </w:rPr>
        <w:t>h nicht zugeteilt. Es ist möglich,</w:t>
      </w:r>
      <w:r w:rsidR="003857F8" w:rsidRPr="00DA1CAE">
        <w:rPr>
          <w:sz w:val="20"/>
          <w:szCs w:val="20"/>
        </w:rPr>
        <w:t xml:space="preserve"> auch zum Anschlag</w:t>
      </w:r>
      <w:r w:rsidR="003311AA" w:rsidRPr="00DA1CAE">
        <w:rPr>
          <w:sz w:val="20"/>
          <w:szCs w:val="20"/>
        </w:rPr>
        <w:t xml:space="preserve"> zu </w:t>
      </w:r>
      <w:r w:rsidR="003857F8" w:rsidRPr="00DA1CAE">
        <w:rPr>
          <w:sz w:val="20"/>
          <w:szCs w:val="20"/>
        </w:rPr>
        <w:t xml:space="preserve"> bieten. Die Angebotsliste können Sie am PC ausfüllen und per Mail versenden. Möglich ist auch </w:t>
      </w:r>
      <w:r w:rsidR="00DB0E1E" w:rsidRPr="00DA1CAE">
        <w:rPr>
          <w:sz w:val="20"/>
          <w:szCs w:val="20"/>
        </w:rPr>
        <w:t xml:space="preserve">der Postweg oder </w:t>
      </w:r>
      <w:r w:rsidR="003857F8" w:rsidRPr="00DA1CAE">
        <w:rPr>
          <w:sz w:val="20"/>
          <w:szCs w:val="20"/>
        </w:rPr>
        <w:t xml:space="preserve">die Angebotsliste </w:t>
      </w:r>
      <w:r w:rsidR="002152A0" w:rsidRPr="00DA1CAE">
        <w:rPr>
          <w:sz w:val="20"/>
          <w:szCs w:val="20"/>
        </w:rPr>
        <w:t>(</w:t>
      </w:r>
      <w:r w:rsidR="003857F8" w:rsidRPr="00DA1CAE">
        <w:rPr>
          <w:sz w:val="20"/>
          <w:szCs w:val="20"/>
        </w:rPr>
        <w:t>leserlich!</w:t>
      </w:r>
      <w:r w:rsidR="002152A0" w:rsidRPr="00DA1CAE">
        <w:rPr>
          <w:sz w:val="20"/>
          <w:szCs w:val="20"/>
        </w:rPr>
        <w:t>)</w:t>
      </w:r>
      <w:r w:rsidR="00DB0E1E" w:rsidRPr="00DA1CAE">
        <w:rPr>
          <w:sz w:val="20"/>
          <w:szCs w:val="20"/>
        </w:rPr>
        <w:t xml:space="preserve"> v</w:t>
      </w:r>
      <w:r w:rsidR="003857F8" w:rsidRPr="00DA1CAE">
        <w:rPr>
          <w:sz w:val="20"/>
          <w:szCs w:val="20"/>
        </w:rPr>
        <w:t>on Hand auszufüllen und im Rathaus abzugeben. Auf jeden Fall muss Ihre Unterschrift drauf sein.</w:t>
      </w:r>
      <w:r w:rsidR="00A531D0" w:rsidRPr="00DA1CAE">
        <w:rPr>
          <w:sz w:val="20"/>
          <w:szCs w:val="20"/>
        </w:rPr>
        <w:t xml:space="preserve"> </w:t>
      </w:r>
      <w:r w:rsidR="004D2A49" w:rsidRPr="00DA1CAE">
        <w:rPr>
          <w:sz w:val="20"/>
          <w:szCs w:val="20"/>
        </w:rPr>
        <w:t xml:space="preserve"> Vergessen Sie bitte nicht , wie unten erklärt, eine ausgefüllte und unterschriebene „Brennholzbestellung“ mit zu senden.    </w:t>
      </w:r>
      <w:r w:rsidR="00A531D0" w:rsidRPr="00DA1CAE">
        <w:rPr>
          <w:sz w:val="20"/>
          <w:szCs w:val="20"/>
        </w:rPr>
        <w:t xml:space="preserve">Wichtig ist , dass Ihr Angebot </w:t>
      </w:r>
      <w:r w:rsidR="00A531D0" w:rsidRPr="00DA1CAE">
        <w:rPr>
          <w:b/>
          <w:sz w:val="20"/>
          <w:szCs w:val="20"/>
        </w:rPr>
        <w:t xml:space="preserve">bis  </w:t>
      </w:r>
      <w:r w:rsidR="009938FB" w:rsidRPr="00DA1CAE">
        <w:rPr>
          <w:b/>
          <w:sz w:val="20"/>
          <w:szCs w:val="20"/>
        </w:rPr>
        <w:t>Donnerstag 10. Februar</w:t>
      </w:r>
      <w:r w:rsidR="00A531D0" w:rsidRPr="00DA1CAE">
        <w:rPr>
          <w:sz w:val="20"/>
          <w:szCs w:val="20"/>
        </w:rPr>
        <w:t xml:space="preserve"> vorliegt. </w:t>
      </w:r>
    </w:p>
    <w:p w:rsidR="00A531D0" w:rsidRPr="00DA1CAE" w:rsidRDefault="009938FB">
      <w:pPr>
        <w:rPr>
          <w:sz w:val="20"/>
          <w:szCs w:val="20"/>
        </w:rPr>
      </w:pPr>
      <w:r w:rsidRPr="00DA1CAE">
        <w:rPr>
          <w:sz w:val="20"/>
          <w:szCs w:val="20"/>
        </w:rPr>
        <w:t>Ab 11.2</w:t>
      </w:r>
      <w:r w:rsidR="00A531D0" w:rsidRPr="00DA1CAE">
        <w:rPr>
          <w:sz w:val="20"/>
          <w:szCs w:val="20"/>
        </w:rPr>
        <w:t xml:space="preserve">. werden die Zuschläge ermittelt. </w:t>
      </w:r>
      <w:r w:rsidR="003311AA" w:rsidRPr="00DA1CAE">
        <w:rPr>
          <w:sz w:val="20"/>
          <w:szCs w:val="20"/>
        </w:rPr>
        <w:t xml:space="preserve">Es gilt wie immer : Gekauft wie gesehen. Ab dem Verkaufs </w:t>
      </w:r>
      <w:r w:rsidR="00A531D0" w:rsidRPr="00DA1CAE">
        <w:rPr>
          <w:sz w:val="20"/>
          <w:szCs w:val="20"/>
        </w:rPr>
        <w:t xml:space="preserve"> Tag gehört das Holz Ihnen. </w:t>
      </w:r>
      <w:r w:rsidR="00124BCC" w:rsidRPr="00DA1CAE">
        <w:rPr>
          <w:sz w:val="20"/>
          <w:szCs w:val="20"/>
        </w:rPr>
        <w:t xml:space="preserve">Wie üblich mit dem Gefahrenübergang für Verlust und zufälligem Untergang. </w:t>
      </w:r>
      <w:r w:rsidR="00A531D0" w:rsidRPr="00DA1CAE">
        <w:rPr>
          <w:sz w:val="20"/>
          <w:szCs w:val="20"/>
        </w:rPr>
        <w:t xml:space="preserve">Sie bekommen dann in den folgenden Tagen wie gewohnt eine Rechnung zugesandt. Dieser Rechnung entnehmen Sie Ihren Zuschlag. Nachdem Sie die Rechnung beglichen haben, </w:t>
      </w:r>
      <w:r w:rsidR="00124BCC" w:rsidRPr="00DA1CAE">
        <w:rPr>
          <w:sz w:val="20"/>
          <w:szCs w:val="20"/>
        </w:rPr>
        <w:t>sind Sie berechtigt, Ihr Holz abzufahren.</w:t>
      </w:r>
    </w:p>
    <w:p w:rsidR="00534036" w:rsidRPr="00DA1CAE" w:rsidRDefault="00124BCC">
      <w:pPr>
        <w:rPr>
          <w:sz w:val="20"/>
          <w:szCs w:val="20"/>
        </w:rPr>
      </w:pPr>
      <w:r w:rsidRPr="00DA1CAE">
        <w:rPr>
          <w:sz w:val="20"/>
          <w:szCs w:val="20"/>
        </w:rPr>
        <w:t xml:space="preserve">In der ersten Runde werden wohl nicht alle Hölzer verkauft werden. Sollten Sie in dieser Vergaberunde keinen Zuschlag bekommen haben, werden in einer zweiten Runde die restlichen Hölzer vollends </w:t>
      </w:r>
      <w:r w:rsidR="009938FB" w:rsidRPr="00DA1CAE">
        <w:rPr>
          <w:sz w:val="20"/>
          <w:szCs w:val="20"/>
        </w:rPr>
        <w:t xml:space="preserve">angeboten und </w:t>
      </w:r>
      <w:r w:rsidRPr="00DA1CAE">
        <w:rPr>
          <w:sz w:val="20"/>
          <w:szCs w:val="20"/>
        </w:rPr>
        <w:t>verteilt</w:t>
      </w:r>
      <w:r w:rsidR="00534036" w:rsidRPr="00DA1CAE">
        <w:rPr>
          <w:sz w:val="20"/>
          <w:szCs w:val="20"/>
        </w:rPr>
        <w:t>.</w:t>
      </w:r>
    </w:p>
    <w:p w:rsidR="00A062DA" w:rsidRPr="00DA1CAE" w:rsidRDefault="00A062DA">
      <w:pPr>
        <w:rPr>
          <w:sz w:val="20"/>
          <w:szCs w:val="20"/>
        </w:rPr>
      </w:pPr>
      <w:r w:rsidRPr="00DA1CAE">
        <w:rPr>
          <w:sz w:val="20"/>
          <w:szCs w:val="20"/>
        </w:rPr>
        <w:t>Die Allgemeinen Geschäftsbedingungen (AGB-F) des Landes BaWü für den Verkauf von Brennholz im Staatswald durch den Landesbetrieb ForstBW in der Fassung vom 1.4.2016  gelten auch im Gemeindewald Ebhausen und sind Grundlage des Verkaufes.</w:t>
      </w:r>
    </w:p>
    <w:p w:rsidR="00A062DA" w:rsidRPr="00DA1CAE" w:rsidRDefault="00A062DA">
      <w:pPr>
        <w:rPr>
          <w:sz w:val="20"/>
          <w:szCs w:val="20"/>
        </w:rPr>
      </w:pPr>
      <w:r w:rsidRPr="00DA1CAE">
        <w:rPr>
          <w:sz w:val="20"/>
          <w:szCs w:val="20"/>
        </w:rPr>
        <w:t xml:space="preserve">Das landesweite PEFC-Zertifikat fordert von der Gemeinde Ebhausen, dass zum </w:t>
      </w:r>
      <w:r w:rsidR="009E00CF" w:rsidRPr="00DA1CAE">
        <w:rPr>
          <w:sz w:val="20"/>
          <w:szCs w:val="20"/>
        </w:rPr>
        <w:t xml:space="preserve">Holz </w:t>
      </w:r>
      <w:r w:rsidRPr="00DA1CAE">
        <w:rPr>
          <w:sz w:val="20"/>
          <w:szCs w:val="20"/>
        </w:rPr>
        <w:t>Verkauf vom Brennholzkäufer eine schriftliche Erklärung vorliegt, die bestätigt, dass Sie die AGB-F kennen und sich an die Vorgaben halten. Diesem Verlangen kommt die Gemeinde nach, in dem sie entweder auf einer allgemeinen Versteigerung die Vorgaben auslegt</w:t>
      </w:r>
      <w:r w:rsidR="004D2A49" w:rsidRPr="00DA1CAE">
        <w:rPr>
          <w:sz w:val="20"/>
          <w:szCs w:val="20"/>
        </w:rPr>
        <w:t xml:space="preserve"> und erläutert oder wie im jetz</w:t>
      </w:r>
      <w:r w:rsidRPr="00DA1CAE">
        <w:rPr>
          <w:sz w:val="20"/>
          <w:szCs w:val="20"/>
        </w:rPr>
        <w:t xml:space="preserve">igen Fall eine ausgefüllte und unterschriebene „Brennholzbestellung“ einfordert. </w:t>
      </w:r>
      <w:r w:rsidR="00A90765" w:rsidRPr="00DA1CAE">
        <w:rPr>
          <w:sz w:val="20"/>
          <w:szCs w:val="20"/>
        </w:rPr>
        <w:t xml:space="preserve">Sie können dabei das Los , das Sie erwerben ja noch nicht benennen. Geben Sie einfach eine Größenlage der Festmeter an. </w:t>
      </w:r>
      <w:r w:rsidRPr="00DA1CAE">
        <w:rPr>
          <w:sz w:val="20"/>
          <w:szCs w:val="20"/>
        </w:rPr>
        <w:t xml:space="preserve">Bitte legen Sie diese </w:t>
      </w:r>
      <w:r w:rsidR="00A90765" w:rsidRPr="00DA1CAE">
        <w:rPr>
          <w:sz w:val="20"/>
          <w:szCs w:val="20"/>
        </w:rPr>
        <w:t xml:space="preserve">Bestellung </w:t>
      </w:r>
      <w:r w:rsidRPr="00DA1CAE">
        <w:rPr>
          <w:sz w:val="20"/>
          <w:szCs w:val="20"/>
        </w:rPr>
        <w:t>u</w:t>
      </w:r>
      <w:r w:rsidR="00534036" w:rsidRPr="00DA1CAE">
        <w:rPr>
          <w:sz w:val="20"/>
          <w:szCs w:val="20"/>
        </w:rPr>
        <w:t xml:space="preserve">nterschrieben Ihrem Angebot </w:t>
      </w:r>
      <w:r w:rsidR="009938FB" w:rsidRPr="00DA1CAE">
        <w:rPr>
          <w:sz w:val="20"/>
          <w:szCs w:val="20"/>
        </w:rPr>
        <w:t xml:space="preserve">möglichst in digitaler Form </w:t>
      </w:r>
      <w:r w:rsidR="00534036" w:rsidRPr="00DA1CAE">
        <w:rPr>
          <w:sz w:val="20"/>
          <w:szCs w:val="20"/>
        </w:rPr>
        <w:t xml:space="preserve">bei. </w:t>
      </w:r>
      <w:r w:rsidR="004D2A49" w:rsidRPr="00DA1CAE">
        <w:rPr>
          <w:sz w:val="20"/>
          <w:szCs w:val="20"/>
        </w:rPr>
        <w:t>Hier sind uns die Hände gebunden.</w:t>
      </w:r>
      <w:r w:rsidR="009E00CF" w:rsidRPr="00DA1CAE">
        <w:rPr>
          <w:sz w:val="20"/>
          <w:szCs w:val="20"/>
        </w:rPr>
        <w:t xml:space="preserve"> </w:t>
      </w:r>
      <w:r w:rsidR="00A90765" w:rsidRPr="00DA1CAE">
        <w:rPr>
          <w:sz w:val="20"/>
          <w:szCs w:val="20"/>
        </w:rPr>
        <w:t xml:space="preserve">Bitte senden Sie mir auch in digitaler Form Ihren Motorsägenschein. Der Schein muss nicht auf den Holzkäufer sondern auf den ausgestellt sein, der dann vor Ort die Motorsäge auch tatsächlich benutzt. </w:t>
      </w:r>
      <w:r w:rsidR="009E00CF" w:rsidRPr="00DA1CAE">
        <w:rPr>
          <w:sz w:val="20"/>
          <w:szCs w:val="20"/>
        </w:rPr>
        <w:t>Sollten Sie Ihr Holz unbearbeitet aus dem Wald abtransportieren ( z Bsp mit dem LKW abholen lassen,) spielt das alles keine Rolle und Sie benötigen kein</w:t>
      </w:r>
      <w:r w:rsidR="00534036" w:rsidRPr="00DA1CAE">
        <w:rPr>
          <w:sz w:val="20"/>
          <w:szCs w:val="20"/>
        </w:rPr>
        <w:t>en Motorsägenschein und keine „</w:t>
      </w:r>
      <w:r w:rsidR="009E00CF" w:rsidRPr="00DA1CAE">
        <w:rPr>
          <w:sz w:val="20"/>
          <w:szCs w:val="20"/>
        </w:rPr>
        <w:t xml:space="preserve">Brennholzbestellung“. In dem Fall gelten diese Vorgaben alle nicht, da Sie Ihr Holz nicht im Wald und im Einflußbereich des Zertifikates bearbeiten. </w:t>
      </w:r>
    </w:p>
    <w:p w:rsidR="002062ED" w:rsidRPr="00DA1CAE" w:rsidRDefault="002062ED">
      <w:pPr>
        <w:rPr>
          <w:sz w:val="20"/>
          <w:szCs w:val="20"/>
        </w:rPr>
      </w:pPr>
      <w:r w:rsidRPr="00DA1CAE">
        <w:rPr>
          <w:sz w:val="20"/>
          <w:szCs w:val="20"/>
        </w:rPr>
        <w:t>Hart-Laubholz wurde mit</w:t>
      </w:r>
      <w:r w:rsidR="00A90765" w:rsidRPr="00DA1CAE">
        <w:rPr>
          <w:sz w:val="20"/>
          <w:szCs w:val="20"/>
        </w:rPr>
        <w:t xml:space="preserve"> 55</w:t>
      </w:r>
      <w:r w:rsidRPr="00DA1CAE">
        <w:rPr>
          <w:sz w:val="20"/>
          <w:szCs w:val="20"/>
        </w:rPr>
        <w:t xml:space="preserve">€/fm </w:t>
      </w:r>
      <w:r w:rsidR="00A90765" w:rsidRPr="00DA1CAE">
        <w:rPr>
          <w:sz w:val="20"/>
          <w:szCs w:val="20"/>
        </w:rPr>
        <w:t xml:space="preserve">, Weichlaubholz </w:t>
      </w:r>
      <w:r w:rsidRPr="00DA1CAE">
        <w:rPr>
          <w:sz w:val="20"/>
          <w:szCs w:val="20"/>
        </w:rPr>
        <w:t>und Nadelholz mit 3</w:t>
      </w:r>
      <w:r w:rsidR="00A90765" w:rsidRPr="00DA1CAE">
        <w:rPr>
          <w:sz w:val="20"/>
          <w:szCs w:val="20"/>
        </w:rPr>
        <w:t>5</w:t>
      </w:r>
      <w:r w:rsidRPr="00DA1CAE">
        <w:rPr>
          <w:sz w:val="20"/>
          <w:szCs w:val="20"/>
        </w:rPr>
        <w:t>€/fm veranschlagt.</w:t>
      </w:r>
      <w:r w:rsidR="00EB76BB" w:rsidRPr="00DA1CAE">
        <w:rPr>
          <w:sz w:val="20"/>
          <w:szCs w:val="20"/>
        </w:rPr>
        <w:t xml:space="preserve"> Fäule ist wie immer abgezogen.</w:t>
      </w:r>
    </w:p>
    <w:p w:rsidR="00124BCC" w:rsidRPr="00DA1CAE" w:rsidRDefault="00124BCC">
      <w:pPr>
        <w:rPr>
          <w:sz w:val="20"/>
          <w:szCs w:val="20"/>
        </w:rPr>
      </w:pPr>
      <w:r w:rsidRPr="00DA1CAE">
        <w:rPr>
          <w:sz w:val="20"/>
          <w:szCs w:val="20"/>
        </w:rPr>
        <w:t xml:space="preserve">Ich wünsche Ihnen </w:t>
      </w:r>
      <w:r w:rsidR="00A90765" w:rsidRPr="00DA1CAE">
        <w:rPr>
          <w:sz w:val="20"/>
          <w:szCs w:val="20"/>
        </w:rPr>
        <w:t xml:space="preserve">eine gute Wahl und </w:t>
      </w:r>
      <w:r w:rsidRPr="00DA1CAE">
        <w:rPr>
          <w:sz w:val="20"/>
          <w:szCs w:val="20"/>
        </w:rPr>
        <w:t>viel Erfolg bei der Vergabe.</w:t>
      </w:r>
    </w:p>
    <w:p w:rsidR="00124BCC" w:rsidRPr="00DA1CAE" w:rsidRDefault="00124BCC">
      <w:pPr>
        <w:rPr>
          <w:sz w:val="20"/>
          <w:szCs w:val="20"/>
        </w:rPr>
      </w:pPr>
      <w:r w:rsidRPr="00DA1CAE">
        <w:rPr>
          <w:sz w:val="20"/>
          <w:szCs w:val="20"/>
        </w:rPr>
        <w:t>Ihre Zufriedenheit ist uns wichtig.</w:t>
      </w:r>
    </w:p>
    <w:p w:rsidR="003311AA" w:rsidRPr="00DA1CAE" w:rsidRDefault="003311AA">
      <w:pPr>
        <w:rPr>
          <w:sz w:val="20"/>
          <w:szCs w:val="20"/>
        </w:rPr>
      </w:pPr>
      <w:r w:rsidRPr="00DA1CAE">
        <w:rPr>
          <w:sz w:val="20"/>
          <w:szCs w:val="20"/>
        </w:rPr>
        <w:t>Bei Unklarheiten melden Sie sich bitte. 0175 222 6577</w:t>
      </w:r>
    </w:p>
    <w:sectPr w:rsidR="003311AA" w:rsidRPr="00DA1C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6F"/>
    <w:rsid w:val="000C7F6F"/>
    <w:rsid w:val="00124BCC"/>
    <w:rsid w:val="002062ED"/>
    <w:rsid w:val="002152A0"/>
    <w:rsid w:val="00312924"/>
    <w:rsid w:val="003311AA"/>
    <w:rsid w:val="0034434C"/>
    <w:rsid w:val="003857F8"/>
    <w:rsid w:val="00432F12"/>
    <w:rsid w:val="004D2A49"/>
    <w:rsid w:val="00534036"/>
    <w:rsid w:val="0092723B"/>
    <w:rsid w:val="009938FB"/>
    <w:rsid w:val="009E00CF"/>
    <w:rsid w:val="00A062DA"/>
    <w:rsid w:val="00A531D0"/>
    <w:rsid w:val="00A90765"/>
    <w:rsid w:val="00DA1CAE"/>
    <w:rsid w:val="00DB0E1E"/>
    <w:rsid w:val="00EB76BB"/>
    <w:rsid w:val="00F22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01396-2BD3-4DED-B9D9-1B3600BE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3677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Schäfer, Markus</dc:creator>
  <cp:keywords/>
  <dc:description/>
  <cp:lastModifiedBy>Haase-Halleux, Christine</cp:lastModifiedBy>
  <cp:revision>2</cp:revision>
  <dcterms:created xsi:type="dcterms:W3CDTF">2022-02-01T14:38:00Z</dcterms:created>
  <dcterms:modified xsi:type="dcterms:W3CDTF">2022-02-01T14:38:00Z</dcterms:modified>
</cp:coreProperties>
</file>